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94676" w14:textId="6E485E2E" w:rsidR="00EA4EFB" w:rsidRPr="00D8762B" w:rsidRDefault="00A64C16" w:rsidP="008100E4">
      <w:pPr>
        <w:pStyle w:val="HTML"/>
        <w:spacing w:line="500" w:lineRule="exact"/>
        <w:rPr>
          <w:rFonts w:ascii="Times New Roman" w:eastAsia="標楷體" w:hAnsi="Times New Roman"/>
          <w:b/>
          <w:sz w:val="32"/>
          <w:szCs w:val="26"/>
        </w:rPr>
      </w:pPr>
      <w:bookmarkStart w:id="0" w:name="_Hlk105430629"/>
      <w:r>
        <w:rPr>
          <w:rFonts w:ascii="Times New Roman" w:eastAsia="標楷體" w:hAnsi="Times New Roman" w:hint="eastAsia"/>
          <w:b/>
          <w:bCs/>
          <w:sz w:val="32"/>
          <w:szCs w:val="26"/>
        </w:rPr>
        <w:t>高雄醫學大學</w:t>
      </w:r>
      <w:r w:rsidR="00D8762B" w:rsidRPr="00D8762B">
        <w:rPr>
          <w:rFonts w:ascii="Times New Roman" w:eastAsia="標楷體" w:hAnsi="Times New Roman" w:hint="eastAsia"/>
          <w:b/>
          <w:bCs/>
          <w:sz w:val="32"/>
          <w:szCs w:val="26"/>
        </w:rPr>
        <w:t>學士班學生修讀</w:t>
      </w:r>
      <w:r w:rsidR="00D8762B">
        <w:rPr>
          <w:rFonts w:ascii="Times New Roman" w:eastAsia="標楷體" w:hAnsi="Times New Roman" w:hint="eastAsia"/>
          <w:b/>
          <w:bCs/>
          <w:sz w:val="32"/>
          <w:szCs w:val="26"/>
        </w:rPr>
        <w:t>人工智慧健康產業應用</w:t>
      </w:r>
      <w:r w:rsidR="00D8762B" w:rsidRPr="00D8762B">
        <w:rPr>
          <w:rFonts w:ascii="Times New Roman" w:eastAsia="標楷體" w:hAnsi="Times New Roman" w:hint="eastAsia"/>
          <w:b/>
          <w:bCs/>
          <w:sz w:val="32"/>
          <w:szCs w:val="26"/>
        </w:rPr>
        <w:t>碩士學位學程課程施行細則</w:t>
      </w:r>
    </w:p>
    <w:p w14:paraId="5459E133" w14:textId="77777777" w:rsidR="00C851E4" w:rsidRDefault="00832FB4" w:rsidP="00C851E4">
      <w:pPr>
        <w:pStyle w:val="a7"/>
        <w:ind w:left="826" w:hangingChars="413" w:hanging="826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="00B534CA">
        <w:rPr>
          <w:rFonts w:ascii="Times New Roman" w:eastAsia="標楷體" w:hAnsi="Times New Roman" w:cs="Times New Roman" w:hint="eastAsia"/>
          <w:sz w:val="20"/>
          <w:szCs w:val="20"/>
        </w:rPr>
        <w:t xml:space="preserve">.09.01  </w:t>
      </w:r>
      <w:r w:rsidR="00B534CA" w:rsidRPr="00B534CA"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="00B534CA" w:rsidRPr="00B534CA">
        <w:rPr>
          <w:rFonts w:ascii="Times New Roman" w:eastAsia="標楷體" w:hAnsi="Times New Roman" w:cs="Times New Roman" w:hint="eastAsia"/>
          <w:sz w:val="20"/>
          <w:szCs w:val="20"/>
        </w:rPr>
        <w:t>學年度人工智慧健康產業應用碩士學位學程</w:t>
      </w:r>
      <w:bookmarkStart w:id="1" w:name="_GoBack"/>
      <w:bookmarkEnd w:id="1"/>
      <w:r w:rsidR="00B534CA" w:rsidRPr="00B534CA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="00B534CA" w:rsidRPr="00B534CA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B534CA" w:rsidRPr="00B534CA">
        <w:rPr>
          <w:rFonts w:ascii="Times New Roman" w:eastAsia="標楷體" w:hAnsi="Times New Roman" w:cs="Times New Roman" w:hint="eastAsia"/>
          <w:sz w:val="20"/>
          <w:szCs w:val="20"/>
        </w:rPr>
        <w:t>次學位學程會議通過</w:t>
      </w:r>
    </w:p>
    <w:p w14:paraId="35BB2A17" w14:textId="44E9B1E1" w:rsidR="00DD2FBE" w:rsidRPr="00DD2FBE" w:rsidRDefault="00C851E4" w:rsidP="00C851E4">
      <w:pPr>
        <w:pStyle w:val="a7"/>
        <w:ind w:left="826" w:hangingChars="413" w:hanging="826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851E4">
        <w:rPr>
          <w:rFonts w:ascii="Times New Roman" w:eastAsia="標楷體" w:hAnsi="Times New Roman" w:cs="Times New Roman" w:hint="eastAsia"/>
          <w:sz w:val="20"/>
          <w:szCs w:val="20"/>
        </w:rPr>
        <w:t>111.12.20</w:t>
      </w:r>
      <w:r w:rsidRPr="00C851E4">
        <w:rPr>
          <w:rFonts w:ascii="Times New Roman" w:eastAsia="標楷體" w:hAnsi="Times New Roman" w:cs="Times New Roman" w:hint="eastAsia"/>
          <w:sz w:val="20"/>
          <w:szCs w:val="20"/>
        </w:rPr>
        <w:t>健康科學院</w:t>
      </w:r>
      <w:r w:rsidRPr="00C851E4"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Pr="00C851E4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C851E4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C851E4">
        <w:rPr>
          <w:rFonts w:ascii="Times New Roman" w:eastAsia="標楷體" w:hAnsi="Times New Roman" w:cs="Times New Roman" w:hint="eastAsia"/>
          <w:sz w:val="20"/>
          <w:szCs w:val="20"/>
        </w:rPr>
        <w:t>次院務會議通過</w:t>
      </w:r>
    </w:p>
    <w:p w14:paraId="74E7F22B" w14:textId="4EE003CF" w:rsidR="00D8762B" w:rsidRPr="00D8762B" w:rsidRDefault="00D8762B" w:rsidP="00D8762B">
      <w:pPr>
        <w:pStyle w:val="a7"/>
        <w:spacing w:before="100" w:beforeAutospacing="1" w:after="100" w:afterAutospacing="1"/>
        <w:ind w:left="850" w:hangingChars="354" w:hanging="850"/>
        <w:jc w:val="both"/>
        <w:rPr>
          <w:rFonts w:ascii="Times New Roman" w:eastAsia="標楷體" w:hAnsi="標楷體" w:cs="Times New Roman"/>
        </w:rPr>
      </w:pPr>
      <w:r w:rsidRPr="00D8762B">
        <w:rPr>
          <w:rFonts w:ascii="Times New Roman" w:eastAsia="標楷體" w:hAnsi="標楷體" w:cs="Times New Roman" w:hint="eastAsia"/>
        </w:rPr>
        <w:t>第</w:t>
      </w:r>
      <w:r w:rsidRPr="00D8762B">
        <w:rPr>
          <w:rFonts w:ascii="Times New Roman" w:eastAsia="標楷體" w:hAnsi="標楷體" w:cs="Times New Roman" w:hint="eastAsia"/>
        </w:rPr>
        <w:t>1</w:t>
      </w:r>
      <w:r w:rsidRPr="00D8762B">
        <w:rPr>
          <w:rFonts w:ascii="Times New Roman" w:eastAsia="標楷體" w:hAnsi="標楷體" w:cs="Times New Roman" w:hint="eastAsia"/>
        </w:rPr>
        <w:t>條</w:t>
      </w:r>
      <w:r w:rsidR="00A80783">
        <w:rPr>
          <w:rFonts w:ascii="Times New Roman" w:eastAsia="標楷體" w:hAnsi="標楷體" w:cs="Times New Roman" w:hint="eastAsia"/>
        </w:rPr>
        <w:t xml:space="preserve"> </w:t>
      </w:r>
      <w:r w:rsidR="004C01D9">
        <w:rPr>
          <w:rFonts w:ascii="Times New Roman" w:eastAsia="標楷體" w:hAnsi="標楷體" w:cs="Times New Roman" w:hint="eastAsia"/>
        </w:rPr>
        <w:t>本校</w:t>
      </w:r>
      <w:r>
        <w:rPr>
          <w:rFonts w:ascii="Times New Roman" w:eastAsia="標楷體" w:hAnsi="標楷體" w:cs="Times New Roman" w:hint="eastAsia"/>
        </w:rPr>
        <w:t>人工智慧健康產業應用碩士</w:t>
      </w:r>
      <w:r w:rsidRPr="00D8762B">
        <w:rPr>
          <w:rFonts w:ascii="Times New Roman" w:eastAsia="標楷體" w:hAnsi="標楷體" w:cs="Times New Roman" w:hint="eastAsia"/>
        </w:rPr>
        <w:t>學位學程（以下簡稱本</w:t>
      </w:r>
      <w:r w:rsidR="00301CE7">
        <w:rPr>
          <w:rFonts w:ascii="Times New Roman" w:eastAsia="標楷體" w:hAnsi="標楷體" w:cs="Times New Roman" w:hint="eastAsia"/>
        </w:rPr>
        <w:t>學位</w:t>
      </w:r>
      <w:r w:rsidRPr="00D8762B">
        <w:rPr>
          <w:rFonts w:ascii="Times New Roman" w:eastAsia="標楷體" w:hAnsi="標楷體" w:cs="Times New Roman" w:hint="eastAsia"/>
        </w:rPr>
        <w:t>學程）為鼓勵</w:t>
      </w:r>
      <w:r w:rsidR="00810754">
        <w:rPr>
          <w:rFonts w:ascii="Times New Roman" w:eastAsia="標楷體" w:hAnsi="標楷體" w:cs="Times New Roman" w:hint="eastAsia"/>
        </w:rPr>
        <w:t>全國</w:t>
      </w:r>
      <w:r w:rsidR="00F714FC">
        <w:rPr>
          <w:rFonts w:ascii="Times New Roman" w:eastAsia="標楷體" w:hAnsi="標楷體" w:cs="Times New Roman" w:hint="eastAsia"/>
        </w:rPr>
        <w:t>各</w:t>
      </w:r>
      <w:r w:rsidRPr="00D8762B">
        <w:rPr>
          <w:rFonts w:ascii="Times New Roman" w:eastAsia="標楷體" w:hAnsi="標楷體" w:cs="Times New Roman" w:hint="eastAsia"/>
        </w:rPr>
        <w:t>校大學部優秀學生在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就讀碩士班，並期達到連續學習之效果及縮短修業年限，依本校「學士班學生修讀碩士班課程辦法」第</w:t>
      </w:r>
      <w:r w:rsidR="00F414D4">
        <w:rPr>
          <w:rFonts w:ascii="Times New Roman" w:eastAsia="標楷體" w:hAnsi="標楷體" w:cs="Times New Roman" w:hint="eastAsia"/>
        </w:rPr>
        <w:t>2</w:t>
      </w:r>
      <w:r w:rsidRPr="00D8762B">
        <w:rPr>
          <w:rFonts w:ascii="Times New Roman" w:eastAsia="標楷體" w:hAnsi="標楷體" w:cs="Times New Roman" w:hint="eastAsia"/>
        </w:rPr>
        <w:t>條訂定本細則。</w:t>
      </w:r>
    </w:p>
    <w:p w14:paraId="6728DDA9" w14:textId="151EF0FE" w:rsidR="00D8762B" w:rsidRDefault="00D8762B" w:rsidP="00020AD4">
      <w:pPr>
        <w:pStyle w:val="a7"/>
        <w:spacing w:before="100" w:beforeAutospacing="1"/>
        <w:ind w:left="850" w:hangingChars="354" w:hanging="850"/>
        <w:jc w:val="both"/>
        <w:rPr>
          <w:rFonts w:ascii="Times New Roman" w:eastAsia="標楷體" w:hAnsi="標楷體" w:cs="Times New Roman"/>
        </w:rPr>
      </w:pPr>
      <w:r w:rsidRPr="00D8762B">
        <w:rPr>
          <w:rFonts w:ascii="Times New Roman" w:eastAsia="標楷體" w:hAnsi="標楷體" w:cs="Times New Roman" w:hint="eastAsia"/>
        </w:rPr>
        <w:t>第</w:t>
      </w:r>
      <w:r w:rsidRPr="00D8762B">
        <w:rPr>
          <w:rFonts w:ascii="Times New Roman" w:eastAsia="標楷體" w:hAnsi="標楷體" w:cs="Times New Roman" w:hint="eastAsia"/>
        </w:rPr>
        <w:t>2</w:t>
      </w:r>
      <w:r w:rsidRPr="00D8762B">
        <w:rPr>
          <w:rFonts w:ascii="Times New Roman" w:eastAsia="標楷體" w:hAnsi="標楷體" w:cs="Times New Roman" w:hint="eastAsia"/>
        </w:rPr>
        <w:t>條</w:t>
      </w:r>
      <w:r w:rsidRPr="00D8762B">
        <w:rPr>
          <w:rFonts w:ascii="Times New Roman" w:eastAsia="標楷體" w:hAnsi="標楷體" w:cs="Times New Roman" w:hint="eastAsia"/>
        </w:rPr>
        <w:t xml:space="preserve"> </w:t>
      </w:r>
      <w:r w:rsidRPr="00D8762B">
        <w:rPr>
          <w:rFonts w:ascii="Times New Roman" w:eastAsia="標楷體" w:hAnsi="標楷體" w:cs="Times New Roman" w:hint="eastAsia"/>
        </w:rPr>
        <w:t>凡學士班（</w:t>
      </w:r>
      <w:r w:rsidR="00A4280F">
        <w:rPr>
          <w:rFonts w:ascii="Times New Roman" w:eastAsia="標楷體" w:hAnsi="標楷體" w:cs="Times New Roman" w:hint="eastAsia"/>
        </w:rPr>
        <w:t>含</w:t>
      </w:r>
      <w:r w:rsidR="00F714FC">
        <w:rPr>
          <w:rFonts w:ascii="Times New Roman" w:eastAsia="標楷體" w:hAnsi="標楷體" w:cs="Times New Roman" w:hint="eastAsia"/>
        </w:rPr>
        <w:t>跨校</w:t>
      </w:r>
      <w:r w:rsidR="00A4280F">
        <w:rPr>
          <w:rFonts w:ascii="Times New Roman" w:eastAsia="標楷體" w:hAnsi="標楷體" w:cs="Times New Roman" w:hint="eastAsia"/>
        </w:rPr>
        <w:t>生</w:t>
      </w:r>
      <w:r w:rsidR="00F714FC">
        <w:rPr>
          <w:rFonts w:ascii="Times New Roman" w:eastAsia="標楷體" w:hAnsi="標楷體" w:cs="Times New Roman" w:hint="eastAsia"/>
        </w:rPr>
        <w:t>，</w:t>
      </w:r>
      <w:r w:rsidR="00A4280F">
        <w:rPr>
          <w:rFonts w:ascii="Times New Roman" w:eastAsia="標楷體" w:hAnsi="標楷體" w:cs="Times New Roman" w:hint="eastAsia"/>
        </w:rPr>
        <w:t>但</w:t>
      </w:r>
      <w:r w:rsidRPr="00D8762B">
        <w:rPr>
          <w:rFonts w:ascii="Times New Roman" w:eastAsia="標楷體" w:hAnsi="標楷體" w:cs="Times New Roman" w:hint="eastAsia"/>
        </w:rPr>
        <w:t>不含二年制在職專班）學生於修業滿</w:t>
      </w:r>
      <w:r w:rsidRPr="00D8762B">
        <w:rPr>
          <w:rFonts w:ascii="Times New Roman" w:eastAsia="標楷體" w:hAnsi="標楷體" w:cs="Times New Roman" w:hint="eastAsia"/>
        </w:rPr>
        <w:t>2</w:t>
      </w:r>
      <w:r w:rsidRPr="00D8762B">
        <w:rPr>
          <w:rFonts w:ascii="Times New Roman" w:eastAsia="標楷體" w:hAnsi="標楷體" w:cs="Times New Roman" w:hint="eastAsia"/>
        </w:rPr>
        <w:t>學期</w:t>
      </w:r>
      <w:r w:rsidR="0042591D">
        <w:rPr>
          <w:rFonts w:ascii="Times New Roman" w:eastAsia="標楷體" w:hAnsi="標楷體" w:cs="Times New Roman" w:hint="eastAsia"/>
        </w:rPr>
        <w:t>表現優良者</w:t>
      </w:r>
      <w:r w:rsidRPr="00D8762B">
        <w:rPr>
          <w:rFonts w:ascii="Times New Roman" w:eastAsia="標楷體" w:hAnsi="標楷體" w:cs="Times New Roman" w:hint="eastAsia"/>
        </w:rPr>
        <w:t>，</w:t>
      </w:r>
      <w:r w:rsidR="00D97DFD" w:rsidRPr="00F414D4">
        <w:rPr>
          <w:rFonts w:ascii="Times New Roman" w:eastAsia="標楷體" w:hAnsi="標楷體" w:cs="Times New Roman" w:hint="eastAsia"/>
        </w:rPr>
        <w:t>並符合下列</w:t>
      </w:r>
      <w:r w:rsidR="00020AD4" w:rsidRPr="002B6963">
        <w:rPr>
          <w:rFonts w:ascii="Times New Roman" w:eastAsia="標楷體" w:hAnsi="標楷體" w:cs="Times New Roman"/>
        </w:rPr>
        <w:t>3</w:t>
      </w:r>
      <w:r w:rsidR="00020AD4" w:rsidRPr="002B6963">
        <w:rPr>
          <w:rFonts w:ascii="Times New Roman" w:eastAsia="標楷體" w:hAnsi="標楷體" w:cs="Times New Roman" w:hint="eastAsia"/>
        </w:rPr>
        <w:t>項</w:t>
      </w:r>
      <w:r w:rsidR="00D97DFD" w:rsidRPr="002B6963">
        <w:rPr>
          <w:rFonts w:ascii="Times New Roman" w:eastAsia="標楷體" w:hAnsi="標楷體" w:cs="Times New Roman" w:hint="eastAsia"/>
        </w:rPr>
        <w:t>資格</w:t>
      </w:r>
      <w:r w:rsidRPr="00D8762B">
        <w:rPr>
          <w:rFonts w:ascii="Times New Roman" w:eastAsia="標楷體" w:hAnsi="標楷體" w:cs="Times New Roman" w:hint="eastAsia"/>
        </w:rPr>
        <w:t>，得於期滿後向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碩士班提出碩士班預備研究生（以下簡稱預研生）</w:t>
      </w:r>
      <w:r w:rsidR="0042591D" w:rsidRPr="00D8762B">
        <w:rPr>
          <w:rFonts w:ascii="Times New Roman" w:eastAsia="標楷體" w:hAnsi="標楷體" w:cs="Times New Roman" w:hint="eastAsia"/>
        </w:rPr>
        <w:t>申請</w:t>
      </w:r>
      <w:r w:rsidRPr="00D8762B">
        <w:rPr>
          <w:rFonts w:ascii="Times New Roman" w:eastAsia="標楷體" w:hAnsi="標楷體" w:cs="Times New Roman" w:hint="eastAsia"/>
        </w:rPr>
        <w:t>。申請期間於每學年度依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公告時程辦理。</w:t>
      </w:r>
    </w:p>
    <w:p w14:paraId="75F0E9CA" w14:textId="468BC157" w:rsidR="0098135D" w:rsidRDefault="0098135D" w:rsidP="002B6963">
      <w:pPr>
        <w:pStyle w:val="a7"/>
        <w:numPr>
          <w:ilvl w:val="0"/>
          <w:numId w:val="8"/>
        </w:numPr>
        <w:jc w:val="both"/>
        <w:rPr>
          <w:rFonts w:ascii="Times New Roman" w:eastAsia="標楷體" w:hAnsi="標楷體" w:cs="Times New Roman"/>
        </w:rPr>
      </w:pPr>
      <w:r w:rsidRPr="00F414D4">
        <w:rPr>
          <w:rFonts w:ascii="Times New Roman" w:eastAsia="標楷體" w:hAnsi="標楷體" w:cs="Times New Roman" w:hint="eastAsia"/>
        </w:rPr>
        <w:t>學生提出</w:t>
      </w:r>
      <w:r w:rsidR="00D97DFD" w:rsidRPr="00F414D4">
        <w:rPr>
          <w:rFonts w:ascii="Times New Roman" w:eastAsia="標楷體" w:hAnsi="標楷體" w:cs="Times New Roman" w:hint="eastAsia"/>
        </w:rPr>
        <w:t>申請</w:t>
      </w:r>
      <w:r w:rsidR="00195F08" w:rsidRPr="00F414D4">
        <w:rPr>
          <w:rFonts w:ascii="Times New Roman" w:eastAsia="標楷體" w:hAnsi="標楷體" w:cs="Times New Roman" w:hint="eastAsia"/>
        </w:rPr>
        <w:t>時最新</w:t>
      </w:r>
      <w:r w:rsidR="00D97DFD" w:rsidRPr="00F414D4">
        <w:rPr>
          <w:rFonts w:ascii="Times New Roman" w:eastAsia="標楷體" w:hAnsi="標楷體" w:cs="Times New Roman" w:hint="eastAsia"/>
        </w:rPr>
        <w:t>之歷年學期平均成績</w:t>
      </w:r>
      <w:r w:rsidR="00195F08" w:rsidRPr="00F414D4">
        <w:rPr>
          <w:rFonts w:ascii="Times New Roman" w:eastAsia="標楷體" w:hAnsi="標楷體" w:cs="Times New Roman" w:hint="eastAsia"/>
        </w:rPr>
        <w:t>達</w:t>
      </w:r>
      <w:r w:rsidR="00F414D4" w:rsidRPr="00F414D4">
        <w:rPr>
          <w:rFonts w:ascii="Times New Roman" w:eastAsia="標楷體" w:hAnsi="標楷體" w:cs="Times New Roman" w:hint="eastAsia"/>
        </w:rPr>
        <w:t>70</w:t>
      </w:r>
      <w:r w:rsidR="00D97DFD" w:rsidRPr="00F414D4">
        <w:rPr>
          <w:rFonts w:ascii="Times New Roman" w:eastAsia="標楷體" w:hAnsi="標楷體" w:cs="Times New Roman" w:hint="eastAsia"/>
        </w:rPr>
        <w:t>分以上</w:t>
      </w:r>
      <w:r w:rsidR="00195F08" w:rsidRPr="00F414D4">
        <w:rPr>
          <w:rFonts w:ascii="Times New Roman" w:eastAsia="標楷體" w:hAnsi="標楷體" w:cs="Times New Roman" w:hint="eastAsia"/>
        </w:rPr>
        <w:t>，</w:t>
      </w:r>
      <w:r w:rsidR="00D97DFD" w:rsidRPr="00F414D4">
        <w:rPr>
          <w:rFonts w:ascii="Times New Roman" w:eastAsia="標楷體" w:hAnsi="標楷體" w:cs="Times New Roman" w:hint="eastAsia"/>
        </w:rPr>
        <w:t>或</w:t>
      </w:r>
      <w:r w:rsidR="00F414D4" w:rsidRPr="00F414D4">
        <w:rPr>
          <w:rFonts w:ascii="Times New Roman" w:eastAsia="標楷體" w:hAnsi="標楷體" w:cs="Times New Roman" w:hint="eastAsia"/>
        </w:rPr>
        <w:t>最新之</w:t>
      </w:r>
      <w:r w:rsidR="00D97DFD" w:rsidRPr="00F414D4">
        <w:rPr>
          <w:rFonts w:ascii="Times New Roman" w:eastAsia="標楷體" w:hAnsi="標楷體" w:cs="Times New Roman" w:hint="eastAsia"/>
        </w:rPr>
        <w:t>歷年學期成績總名次列在班級學生數前</w:t>
      </w:r>
      <w:r w:rsidR="00D97DFD" w:rsidRPr="00F414D4">
        <w:rPr>
          <w:rFonts w:ascii="Times New Roman" w:eastAsia="標楷體" w:hAnsi="標楷體" w:cs="Times New Roman" w:hint="eastAsia"/>
        </w:rPr>
        <w:t>50%</w:t>
      </w:r>
      <w:r w:rsidR="00D97DFD" w:rsidRPr="00F414D4">
        <w:rPr>
          <w:rFonts w:ascii="Times New Roman" w:eastAsia="標楷體" w:hAnsi="標楷體" w:cs="Times New Roman" w:hint="eastAsia"/>
        </w:rPr>
        <w:t>內</w:t>
      </w:r>
      <w:r w:rsidR="00D97DFD" w:rsidRPr="00F414D4">
        <w:rPr>
          <w:rFonts w:ascii="Times New Roman" w:eastAsia="標楷體" w:hAnsi="標楷體" w:cs="Times New Roman" w:hint="eastAsia"/>
        </w:rPr>
        <w:t>(</w:t>
      </w:r>
      <w:r w:rsidR="00D97DFD" w:rsidRPr="00F414D4">
        <w:rPr>
          <w:rFonts w:ascii="Times New Roman" w:eastAsia="標楷體" w:hAnsi="標楷體" w:cs="Times New Roman" w:hint="eastAsia"/>
        </w:rPr>
        <w:t>含</w:t>
      </w:r>
      <w:r w:rsidR="00D97DFD" w:rsidRPr="00F414D4">
        <w:rPr>
          <w:rFonts w:ascii="Times New Roman" w:eastAsia="標楷體" w:hAnsi="標楷體" w:cs="Times New Roman" w:hint="eastAsia"/>
        </w:rPr>
        <w:t>)</w:t>
      </w:r>
      <w:r w:rsidRPr="00F414D4">
        <w:rPr>
          <w:rFonts w:ascii="Times New Roman" w:eastAsia="標楷體" w:hAnsi="標楷體" w:cs="Times New Roman" w:hint="eastAsia"/>
        </w:rPr>
        <w:t>。</w:t>
      </w:r>
    </w:p>
    <w:p w14:paraId="56EBC43E" w14:textId="5C5FC41A" w:rsidR="00D97DFD" w:rsidRPr="00AF57D0" w:rsidRDefault="00204EF1" w:rsidP="002B6963">
      <w:pPr>
        <w:pStyle w:val="a7"/>
        <w:numPr>
          <w:ilvl w:val="0"/>
          <w:numId w:val="8"/>
        </w:numPr>
        <w:jc w:val="both"/>
        <w:rPr>
          <w:rFonts w:ascii="Times New Roman" w:eastAsia="標楷體" w:hAnsi="標楷體" w:cs="Times New Roman"/>
        </w:rPr>
      </w:pPr>
      <w:r w:rsidRPr="00AF57D0">
        <w:rPr>
          <w:rFonts w:ascii="Times New Roman" w:eastAsia="標楷體" w:hAnsi="標楷體" w:cs="Times New Roman" w:hint="eastAsia"/>
        </w:rPr>
        <w:t>須</w:t>
      </w:r>
      <w:r w:rsidR="00A4280F">
        <w:rPr>
          <w:rFonts w:ascii="Times New Roman" w:eastAsia="標楷體" w:hAnsi="標楷體" w:cs="Times New Roman" w:hint="eastAsia"/>
        </w:rPr>
        <w:t>曾選修</w:t>
      </w:r>
      <w:r w:rsidR="00A4280F">
        <w:rPr>
          <w:rFonts w:ascii="Times New Roman" w:eastAsia="標楷體" w:hAnsi="標楷體" w:cs="Times New Roman" w:hint="eastAsia"/>
        </w:rPr>
        <w:t>2</w:t>
      </w:r>
      <w:r w:rsidR="00A4280F">
        <w:rPr>
          <w:rFonts w:ascii="Times New Roman" w:eastAsia="標楷體" w:hAnsi="標楷體" w:cs="Times New Roman" w:hint="eastAsia"/>
        </w:rPr>
        <w:t>學分以上程式設計相關課程，且成績達</w:t>
      </w:r>
      <w:r w:rsidR="00A4280F">
        <w:rPr>
          <w:rFonts w:ascii="Times New Roman" w:eastAsia="標楷體" w:hAnsi="標楷體" w:cs="Times New Roman" w:hint="eastAsia"/>
        </w:rPr>
        <w:t>70</w:t>
      </w:r>
      <w:r w:rsidR="00A4280F">
        <w:rPr>
          <w:rFonts w:ascii="Times New Roman" w:eastAsia="標楷體" w:hAnsi="標楷體" w:cs="Times New Roman" w:hint="eastAsia"/>
        </w:rPr>
        <w:t>分以上</w:t>
      </w:r>
      <w:r w:rsidR="00D151A6" w:rsidRPr="00D151A6">
        <w:rPr>
          <w:rFonts w:ascii="Times New Roman" w:eastAsia="標楷體" w:hAnsi="標楷體" w:cs="Times New Roman" w:hint="eastAsia"/>
        </w:rPr>
        <w:t>；</w:t>
      </w:r>
      <w:r w:rsidR="00D151A6">
        <w:rPr>
          <w:rFonts w:ascii="Times New Roman" w:eastAsia="標楷體" w:hAnsi="標楷體" w:cs="Times New Roman" w:hint="eastAsia"/>
        </w:rPr>
        <w:t>本校與跨校生</w:t>
      </w:r>
      <w:r w:rsidR="00D151A6" w:rsidRPr="00D151A6">
        <w:rPr>
          <w:rFonts w:ascii="Times New Roman" w:eastAsia="標楷體" w:hAnsi="標楷體" w:cs="Times New Roman" w:hint="eastAsia"/>
        </w:rPr>
        <w:t>學分抵免者免計成績。</w:t>
      </w:r>
    </w:p>
    <w:p w14:paraId="3103884F" w14:textId="181C1FD6" w:rsidR="0098135D" w:rsidRPr="00F414D4" w:rsidRDefault="00020AD4" w:rsidP="002B6963">
      <w:pPr>
        <w:pStyle w:val="a7"/>
        <w:numPr>
          <w:ilvl w:val="0"/>
          <w:numId w:val="8"/>
        </w:numPr>
        <w:jc w:val="both"/>
        <w:rPr>
          <w:rFonts w:ascii="Times New Roman" w:eastAsia="標楷體" w:hAnsi="標楷體" w:cs="Times New Roman"/>
        </w:rPr>
      </w:pPr>
      <w:r w:rsidRPr="00F414D4">
        <w:rPr>
          <w:rFonts w:ascii="Times New Roman" w:eastAsia="標楷體" w:hAnsi="標楷體" w:cs="Times New Roman" w:hint="eastAsia"/>
        </w:rPr>
        <w:t>曾</w:t>
      </w:r>
      <w:r w:rsidR="0098135D" w:rsidRPr="00F414D4">
        <w:rPr>
          <w:rFonts w:ascii="Times New Roman" w:eastAsia="標楷體" w:hAnsi="標楷體" w:cs="Times New Roman" w:hint="eastAsia"/>
        </w:rPr>
        <w:t>參與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="0098135D" w:rsidRPr="00F414D4">
        <w:rPr>
          <w:rFonts w:ascii="Times New Roman" w:eastAsia="標楷體" w:hAnsi="標楷體" w:cs="Times New Roman" w:hint="eastAsia"/>
        </w:rPr>
        <w:t>專任或合聘教師指導</w:t>
      </w:r>
      <w:r w:rsidR="00195F08" w:rsidRPr="00F414D4">
        <w:rPr>
          <w:rFonts w:ascii="Times New Roman" w:eastAsia="標楷體" w:hAnsi="標楷體" w:cs="Times New Roman" w:hint="eastAsia"/>
        </w:rPr>
        <w:t>之</w:t>
      </w:r>
      <w:r w:rsidR="0098135D" w:rsidRPr="00F414D4">
        <w:rPr>
          <w:rFonts w:ascii="Times New Roman" w:eastAsia="標楷體" w:hAnsi="標楷體" w:cs="Times New Roman" w:hint="eastAsia"/>
        </w:rPr>
        <w:t>研究且表現優良者。</w:t>
      </w:r>
    </w:p>
    <w:p w14:paraId="25CC8200" w14:textId="02011EAF" w:rsidR="00D8762B" w:rsidRPr="00D8762B" w:rsidRDefault="00D8762B" w:rsidP="002B6963">
      <w:pPr>
        <w:pStyle w:val="a7"/>
        <w:spacing w:before="100" w:beforeAutospacing="1"/>
        <w:ind w:left="850" w:hangingChars="354" w:hanging="850"/>
        <w:jc w:val="both"/>
        <w:rPr>
          <w:rFonts w:ascii="Times New Roman" w:eastAsia="標楷體" w:hAnsi="標楷體" w:cs="Times New Roman"/>
        </w:rPr>
      </w:pPr>
      <w:r w:rsidRPr="00D8762B">
        <w:rPr>
          <w:rFonts w:ascii="Times New Roman" w:eastAsia="標楷體" w:hAnsi="標楷體" w:cs="Times New Roman" w:hint="eastAsia"/>
        </w:rPr>
        <w:t>第</w:t>
      </w:r>
      <w:r w:rsidRPr="00D8762B">
        <w:rPr>
          <w:rFonts w:ascii="Times New Roman" w:eastAsia="標楷體" w:hAnsi="標楷體" w:cs="Times New Roman" w:hint="eastAsia"/>
        </w:rPr>
        <w:t>3</w:t>
      </w:r>
      <w:r w:rsidRPr="00D8762B">
        <w:rPr>
          <w:rFonts w:ascii="Times New Roman" w:eastAsia="標楷體" w:hAnsi="標楷體" w:cs="Times New Roman" w:hint="eastAsia"/>
        </w:rPr>
        <w:t>條</w:t>
      </w:r>
      <w:r w:rsidRPr="00D8762B">
        <w:rPr>
          <w:rFonts w:ascii="Times New Roman" w:eastAsia="標楷體" w:hAnsi="標楷體" w:cs="Times New Roman" w:hint="eastAsia"/>
        </w:rPr>
        <w:t xml:space="preserve"> </w:t>
      </w:r>
      <w:r w:rsidR="00C847C7" w:rsidRPr="00C847C7">
        <w:rPr>
          <w:rFonts w:ascii="Times New Roman" w:eastAsia="標楷體" w:hAnsi="標楷體" w:cs="Times New Roman" w:hint="eastAsia"/>
        </w:rPr>
        <w:t>預研生符合下列條件之一者，參加碩士班考試得免報名費，經錄取後取得本校碩士班研究生資格；未於規定時程內取得碩士班研究生資格者，即喪失預研生資格。</w:t>
      </w:r>
    </w:p>
    <w:p w14:paraId="31A404A1" w14:textId="09FE1615" w:rsidR="00D8762B" w:rsidRDefault="00CE32D8" w:rsidP="002B6963">
      <w:pPr>
        <w:pStyle w:val="a7"/>
        <w:numPr>
          <w:ilvl w:val="0"/>
          <w:numId w:val="10"/>
        </w:numPr>
        <w:jc w:val="both"/>
        <w:rPr>
          <w:rFonts w:ascii="Times New Roman" w:eastAsia="標楷體" w:hAnsi="標楷體" w:cs="Times New Roman"/>
        </w:rPr>
      </w:pPr>
      <w:r w:rsidRPr="00CE32D8">
        <w:rPr>
          <w:rFonts w:ascii="Times New Roman" w:eastAsia="標楷體" w:hAnsi="標楷體" w:cs="Times New Roman" w:hint="eastAsia"/>
        </w:rPr>
        <w:t>本校學則規定修業期限屆滿前（不含延長修業年限）取得學士學位。</w:t>
      </w:r>
    </w:p>
    <w:p w14:paraId="3DC8B4BF" w14:textId="73A1E616" w:rsidR="008A1523" w:rsidRPr="00D8762B" w:rsidRDefault="008A1523" w:rsidP="002B6963">
      <w:pPr>
        <w:pStyle w:val="a7"/>
        <w:numPr>
          <w:ilvl w:val="0"/>
          <w:numId w:val="10"/>
        </w:numPr>
        <w:jc w:val="both"/>
        <w:rPr>
          <w:rFonts w:ascii="Times New Roman" w:eastAsia="標楷體" w:hAnsi="標楷體" w:cs="Times New Roman"/>
        </w:rPr>
      </w:pPr>
      <w:r w:rsidRPr="00D8762B">
        <w:rPr>
          <w:rFonts w:ascii="Times New Roman" w:eastAsia="標楷體" w:hAnsi="標楷體" w:cs="Times New Roman" w:hint="eastAsia"/>
        </w:rPr>
        <w:t>雙主修因加修學系延長一年取得學士學位。</w:t>
      </w:r>
    </w:p>
    <w:p w14:paraId="52ECDE92" w14:textId="5F42D653" w:rsidR="00D97DFD" w:rsidRPr="008A1523" w:rsidRDefault="008A1523" w:rsidP="002B6963">
      <w:pPr>
        <w:pStyle w:val="a7"/>
        <w:numPr>
          <w:ilvl w:val="0"/>
          <w:numId w:val="10"/>
        </w:numPr>
        <w:jc w:val="both"/>
        <w:rPr>
          <w:rFonts w:ascii="Times New Roman" w:eastAsia="標楷體" w:hAnsi="標楷體" w:cs="Times New Roman"/>
        </w:rPr>
      </w:pPr>
      <w:r w:rsidRPr="008A1523">
        <w:rPr>
          <w:rFonts w:ascii="Times New Roman" w:eastAsia="標楷體" w:hAnsi="標楷體" w:cs="Times New Roman" w:hint="eastAsia"/>
        </w:rPr>
        <w:t>醫學系、牙醫學系及藥學系學生，四年級前修滿四年課程且修畢應修科目達</w:t>
      </w:r>
      <w:r w:rsidRPr="008A1523">
        <w:rPr>
          <w:rFonts w:ascii="Times New Roman" w:eastAsia="標楷體" w:hAnsi="標楷體" w:cs="Times New Roman" w:hint="eastAsia"/>
        </w:rPr>
        <w:t>128</w:t>
      </w:r>
      <w:r w:rsidRPr="008A1523">
        <w:rPr>
          <w:rFonts w:ascii="Times New Roman" w:eastAsia="標楷體" w:hAnsi="標楷體" w:cs="Times New Roman" w:hint="eastAsia"/>
        </w:rPr>
        <w:t>學分。</w:t>
      </w:r>
    </w:p>
    <w:p w14:paraId="748F9048" w14:textId="7A437C1A" w:rsidR="00A22C93" w:rsidRPr="00A22C93" w:rsidRDefault="00D8762B" w:rsidP="00D8762B">
      <w:pPr>
        <w:pStyle w:val="a7"/>
        <w:spacing w:before="100" w:beforeAutospacing="1" w:after="100" w:afterAutospacing="1"/>
        <w:ind w:left="850" w:hangingChars="354" w:hanging="850"/>
        <w:jc w:val="both"/>
        <w:rPr>
          <w:rFonts w:ascii="Times New Roman" w:eastAsia="標楷體" w:hAnsi="標楷體" w:cs="Times New Roman"/>
          <w:color w:val="FF0000"/>
        </w:rPr>
      </w:pPr>
      <w:r w:rsidRPr="00D8762B">
        <w:rPr>
          <w:rFonts w:ascii="Times New Roman" w:eastAsia="標楷體" w:hAnsi="標楷體" w:cs="Times New Roman" w:hint="eastAsia"/>
        </w:rPr>
        <w:t>第</w:t>
      </w:r>
      <w:r w:rsidRPr="00D8762B">
        <w:rPr>
          <w:rFonts w:ascii="Times New Roman" w:eastAsia="標楷體" w:hAnsi="標楷體" w:cs="Times New Roman" w:hint="eastAsia"/>
        </w:rPr>
        <w:t>4</w:t>
      </w:r>
      <w:r w:rsidRPr="00D8762B">
        <w:rPr>
          <w:rFonts w:ascii="Times New Roman" w:eastAsia="標楷體" w:hAnsi="標楷體" w:cs="Times New Roman" w:hint="eastAsia"/>
        </w:rPr>
        <w:t>條</w:t>
      </w:r>
      <w:r w:rsidRPr="00D8762B">
        <w:rPr>
          <w:rFonts w:ascii="Times New Roman" w:eastAsia="標楷體" w:hAnsi="標楷體" w:cs="Times New Roman" w:hint="eastAsia"/>
        </w:rPr>
        <w:t xml:space="preserve"> </w:t>
      </w:r>
      <w:r w:rsidRPr="00D8762B">
        <w:rPr>
          <w:rFonts w:ascii="Times New Roman" w:eastAsia="標楷體" w:hAnsi="標楷體" w:cs="Times New Roman" w:hint="eastAsia"/>
        </w:rPr>
        <w:t>由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學程主任擔任召集人，並由學程主任自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="00C524F0">
        <w:rPr>
          <w:rFonts w:ascii="Times New Roman" w:eastAsia="標楷體" w:hAnsi="標楷體" w:cs="Times New Roman" w:hint="eastAsia"/>
        </w:rPr>
        <w:t>專任或</w:t>
      </w:r>
      <w:r w:rsidRPr="00D8762B">
        <w:rPr>
          <w:rFonts w:ascii="Times New Roman" w:eastAsia="標楷體" w:hAnsi="標楷體" w:cs="Times New Roman" w:hint="eastAsia"/>
        </w:rPr>
        <w:t>合聘教師遴聘委員</w:t>
      </w:r>
      <w:r w:rsidR="00C524F0">
        <w:rPr>
          <w:rFonts w:ascii="Times New Roman" w:eastAsia="標楷體" w:hAnsi="標楷體" w:cs="Times New Roman" w:hint="eastAsia"/>
        </w:rPr>
        <w:t>2</w:t>
      </w:r>
      <w:r w:rsidRPr="00D8762B">
        <w:rPr>
          <w:rFonts w:ascii="Times New Roman" w:eastAsia="標楷體" w:hAnsi="標楷體" w:cs="Times New Roman" w:hint="eastAsia"/>
        </w:rPr>
        <w:t>名，組成碩士班預備研究生甄選審查委員會（以下簡稱預選會），負責有關預研生甄選事宜。預選會甄選時應依申請者之研究書面審查等項目評比，申請者經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預選會甄選通過，即取得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預研生資格，</w:t>
      </w:r>
      <w:r w:rsidR="00013DC8">
        <w:rPr>
          <w:rFonts w:ascii="Times New Roman" w:eastAsia="標楷體" w:hAnsi="標楷體" w:cs="Times New Roman" w:hint="eastAsia"/>
        </w:rPr>
        <w:t>錄取名額以</w:t>
      </w:r>
      <w:r w:rsidR="00013DC8" w:rsidRPr="0077393A">
        <w:rPr>
          <w:rFonts w:ascii="Times New Roman" w:eastAsia="標楷體" w:hAnsi="標楷體" w:cs="Times New Roman"/>
        </w:rPr>
        <w:t>3</w:t>
      </w:r>
      <w:r w:rsidR="00013DC8" w:rsidRPr="0077393A">
        <w:rPr>
          <w:rFonts w:ascii="Times New Roman" w:eastAsia="標楷體" w:hAnsi="標楷體" w:cs="Times New Roman" w:hint="eastAsia"/>
        </w:rPr>
        <w:t>名</w:t>
      </w:r>
      <w:r w:rsidR="00013DC8">
        <w:rPr>
          <w:rFonts w:ascii="Times New Roman" w:eastAsia="標楷體" w:hAnsi="標楷體" w:cs="Times New Roman" w:hint="eastAsia"/>
        </w:rPr>
        <w:t>為限，</w:t>
      </w:r>
      <w:r w:rsidRPr="00D8762B">
        <w:rPr>
          <w:rFonts w:ascii="Times New Roman" w:eastAsia="標楷體" w:hAnsi="標楷體" w:cs="Times New Roman" w:hint="eastAsia"/>
        </w:rPr>
        <w:t>核准名單送校核定後公告之。</w:t>
      </w:r>
    </w:p>
    <w:p w14:paraId="4333F40B" w14:textId="58B02A86" w:rsidR="00D8762B" w:rsidRPr="00D8762B" w:rsidRDefault="00D8762B" w:rsidP="00D8762B">
      <w:pPr>
        <w:pStyle w:val="a7"/>
        <w:spacing w:before="100" w:beforeAutospacing="1" w:after="100" w:afterAutospacing="1"/>
        <w:ind w:left="850" w:hangingChars="354" w:hanging="850"/>
        <w:jc w:val="both"/>
        <w:rPr>
          <w:rFonts w:ascii="Times New Roman" w:eastAsia="標楷體" w:hAnsi="標楷體" w:cs="Times New Roman"/>
        </w:rPr>
      </w:pPr>
      <w:r w:rsidRPr="00D8762B">
        <w:rPr>
          <w:rFonts w:ascii="Times New Roman" w:eastAsia="標楷體" w:hAnsi="標楷體" w:cs="Times New Roman" w:hint="eastAsia"/>
        </w:rPr>
        <w:t>第</w:t>
      </w:r>
      <w:r w:rsidR="00C847C7">
        <w:rPr>
          <w:rFonts w:ascii="Times New Roman" w:eastAsia="標楷體" w:hAnsi="標楷體" w:cs="Times New Roman" w:hint="eastAsia"/>
        </w:rPr>
        <w:t>5</w:t>
      </w:r>
      <w:r w:rsidRPr="00D8762B">
        <w:rPr>
          <w:rFonts w:ascii="Times New Roman" w:eastAsia="標楷體" w:hAnsi="標楷體" w:cs="Times New Roman" w:hint="eastAsia"/>
        </w:rPr>
        <w:t>條</w:t>
      </w:r>
      <w:r w:rsidRPr="00D8762B">
        <w:rPr>
          <w:rFonts w:ascii="Times New Roman" w:eastAsia="標楷體" w:hAnsi="標楷體" w:cs="Times New Roman" w:hint="eastAsia"/>
        </w:rPr>
        <w:t xml:space="preserve"> </w:t>
      </w:r>
      <w:r w:rsidRPr="00D8762B">
        <w:rPr>
          <w:rFonts w:ascii="Times New Roman" w:eastAsia="標楷體" w:hAnsi="標楷體" w:cs="Times New Roman" w:hint="eastAsia"/>
        </w:rPr>
        <w:t>預研生於大學期間所修之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學分表所列課程，其成績達</w:t>
      </w:r>
      <w:r w:rsidRPr="00D8762B">
        <w:rPr>
          <w:rFonts w:ascii="Times New Roman" w:eastAsia="標楷體" w:hAnsi="標楷體" w:cs="Times New Roman" w:hint="eastAsia"/>
        </w:rPr>
        <w:t>70</w:t>
      </w:r>
      <w:r w:rsidRPr="00D8762B">
        <w:rPr>
          <w:rFonts w:ascii="Times New Roman" w:eastAsia="標楷體" w:hAnsi="標楷體" w:cs="Times New Roman" w:hint="eastAsia"/>
        </w:rPr>
        <w:t>分以上者經</w:t>
      </w:r>
      <w:r w:rsidR="00301CE7">
        <w:rPr>
          <w:rFonts w:ascii="Times New Roman" w:eastAsia="標楷體" w:hAnsi="標楷體" w:cs="Times New Roman" w:hint="eastAsia"/>
        </w:rPr>
        <w:t>本學位學程</w:t>
      </w:r>
      <w:r w:rsidRPr="00D8762B">
        <w:rPr>
          <w:rFonts w:ascii="Times New Roman" w:eastAsia="標楷體" w:hAnsi="標楷體" w:cs="Times New Roman" w:hint="eastAsia"/>
        </w:rPr>
        <w:t>認可，得全部抵免。碩士班課程若已計入大學部畢業學分數內，不得再申請抵免碩士班學分數。</w:t>
      </w:r>
    </w:p>
    <w:p w14:paraId="3B262423" w14:textId="795C44F9" w:rsidR="00D8762B" w:rsidRPr="00D8762B" w:rsidRDefault="00D8762B" w:rsidP="00D8762B">
      <w:pPr>
        <w:pStyle w:val="a7"/>
        <w:spacing w:before="100" w:beforeAutospacing="1" w:after="100" w:afterAutospacing="1"/>
        <w:ind w:left="850" w:hangingChars="354" w:hanging="850"/>
        <w:jc w:val="both"/>
        <w:rPr>
          <w:rFonts w:ascii="Times New Roman" w:eastAsia="標楷體" w:hAnsi="標楷體" w:cs="Times New Roman"/>
        </w:rPr>
      </w:pPr>
      <w:r w:rsidRPr="00D8762B">
        <w:rPr>
          <w:rFonts w:ascii="Times New Roman" w:eastAsia="標楷體" w:hAnsi="標楷體" w:cs="Times New Roman" w:hint="eastAsia"/>
        </w:rPr>
        <w:t>第</w:t>
      </w:r>
      <w:r w:rsidR="00C847C7">
        <w:rPr>
          <w:rFonts w:ascii="Times New Roman" w:eastAsia="標楷體" w:hAnsi="標楷體" w:cs="Times New Roman" w:hint="eastAsia"/>
        </w:rPr>
        <w:t>6</w:t>
      </w:r>
      <w:r w:rsidRPr="00D8762B">
        <w:rPr>
          <w:rFonts w:ascii="Times New Roman" w:eastAsia="標楷體" w:hAnsi="標楷體" w:cs="Times New Roman" w:hint="eastAsia"/>
        </w:rPr>
        <w:t>條</w:t>
      </w:r>
      <w:r w:rsidRPr="00D8762B">
        <w:rPr>
          <w:rFonts w:ascii="Times New Roman" w:eastAsia="標楷體" w:hAnsi="標楷體" w:cs="Times New Roman" w:hint="eastAsia"/>
        </w:rPr>
        <w:t xml:space="preserve"> </w:t>
      </w:r>
      <w:r w:rsidRPr="00D8762B">
        <w:rPr>
          <w:rFonts w:ascii="Times New Roman" w:eastAsia="標楷體" w:hAnsi="標楷體" w:cs="Times New Roman" w:hint="eastAsia"/>
        </w:rPr>
        <w:t>本細則未規定事項，悉依本校「學士班學生修讀碩士班課程辦法」及相關規定辦理。</w:t>
      </w:r>
    </w:p>
    <w:p w14:paraId="59B6339E" w14:textId="63CEECAE" w:rsidR="007120DC" w:rsidRDefault="00D8762B" w:rsidP="00382F38">
      <w:pPr>
        <w:pStyle w:val="a7"/>
        <w:spacing w:before="100" w:beforeAutospacing="1" w:after="100" w:afterAutospacing="1"/>
        <w:ind w:left="850" w:hangingChars="354" w:hanging="850"/>
        <w:jc w:val="both"/>
        <w:rPr>
          <w:rFonts w:ascii="Times New Roman" w:eastAsia="標楷體" w:hAnsi="標楷體" w:cs="Times New Roman"/>
        </w:rPr>
      </w:pPr>
      <w:r w:rsidRPr="00D8762B">
        <w:rPr>
          <w:rFonts w:ascii="Times New Roman" w:eastAsia="標楷體" w:hAnsi="標楷體" w:cs="Times New Roman" w:hint="eastAsia"/>
        </w:rPr>
        <w:t>第</w:t>
      </w:r>
      <w:r w:rsidR="00C847C7">
        <w:rPr>
          <w:rFonts w:ascii="Times New Roman" w:eastAsia="標楷體" w:hAnsi="標楷體" w:cs="Times New Roman" w:hint="eastAsia"/>
        </w:rPr>
        <w:t>7</w:t>
      </w:r>
      <w:r w:rsidRPr="00D8762B">
        <w:rPr>
          <w:rFonts w:ascii="Times New Roman" w:eastAsia="標楷體" w:hAnsi="標楷體" w:cs="Times New Roman" w:hint="eastAsia"/>
        </w:rPr>
        <w:t>條</w:t>
      </w:r>
      <w:r w:rsidRPr="00D8762B">
        <w:rPr>
          <w:rFonts w:ascii="Times New Roman" w:eastAsia="標楷體" w:hAnsi="標楷體" w:cs="Times New Roman" w:hint="eastAsia"/>
        </w:rPr>
        <w:t xml:space="preserve"> </w:t>
      </w:r>
      <w:r w:rsidRPr="00D8762B">
        <w:rPr>
          <w:rFonts w:ascii="Times New Roman" w:eastAsia="標楷體" w:hAnsi="標楷體" w:cs="Times New Roman" w:hint="eastAsia"/>
        </w:rPr>
        <w:t>本細則經</w:t>
      </w:r>
      <w:r w:rsidR="00301CE7">
        <w:rPr>
          <w:rFonts w:ascii="Times New Roman" w:eastAsia="標楷體" w:hAnsi="標楷體" w:cs="Times New Roman" w:hint="eastAsia"/>
        </w:rPr>
        <w:t>學位</w:t>
      </w:r>
      <w:r w:rsidRPr="00D8762B">
        <w:rPr>
          <w:rFonts w:ascii="Times New Roman" w:eastAsia="標楷體" w:hAnsi="標楷體" w:cs="Times New Roman" w:hint="eastAsia"/>
        </w:rPr>
        <w:t>學程會議及院務會議審議通過後，送教務處檢核後實施。</w:t>
      </w:r>
      <w:bookmarkEnd w:id="0"/>
    </w:p>
    <w:p w14:paraId="7ED41F00" w14:textId="77777777" w:rsidR="00C74C66" w:rsidRPr="00382F38" w:rsidRDefault="00C74C66" w:rsidP="00382F38">
      <w:pPr>
        <w:pStyle w:val="a7"/>
        <w:spacing w:before="100" w:beforeAutospacing="1" w:after="100" w:afterAutospacing="1"/>
        <w:ind w:left="850" w:hangingChars="354" w:hanging="850"/>
        <w:jc w:val="both"/>
        <w:rPr>
          <w:rFonts w:ascii="標楷體" w:eastAsia="標楷體" w:hAnsi="標楷體"/>
        </w:rPr>
      </w:pPr>
    </w:p>
    <w:sectPr w:rsidR="00C74C66" w:rsidRPr="00382F38" w:rsidSect="00CD004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DE527" w16cex:dateUtc="2022-08-22T03:21:00Z"/>
  <w16cex:commentExtensible w16cex:durableId="26ADE58C" w16cex:dateUtc="2022-08-22T03:22:00Z"/>
  <w16cex:commentExtensible w16cex:durableId="26ADE49D" w16cex:dateUtc="2022-08-22T0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8544B" w16cid:durableId="26ADE527"/>
  <w16cid:commentId w16cid:paraId="722A76C2" w16cid:durableId="26ADE58C"/>
  <w16cid:commentId w16cid:paraId="54CBF592" w16cid:durableId="26ADE4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89DF" w14:textId="77777777" w:rsidR="00F60EBF" w:rsidRDefault="00F60EBF" w:rsidP="00E8088F">
      <w:r>
        <w:separator/>
      </w:r>
    </w:p>
  </w:endnote>
  <w:endnote w:type="continuationSeparator" w:id="0">
    <w:p w14:paraId="583D5F5A" w14:textId="77777777" w:rsidR="00F60EBF" w:rsidRDefault="00F60EBF" w:rsidP="00E8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0582" w14:textId="77777777" w:rsidR="00F60EBF" w:rsidRDefault="00F60EBF" w:rsidP="00E8088F">
      <w:r>
        <w:separator/>
      </w:r>
    </w:p>
  </w:footnote>
  <w:footnote w:type="continuationSeparator" w:id="0">
    <w:p w14:paraId="5ECCC459" w14:textId="77777777" w:rsidR="00F60EBF" w:rsidRDefault="00F60EBF" w:rsidP="00E80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299"/>
    <w:multiLevelType w:val="hybridMultilevel"/>
    <w:tmpl w:val="4ECAED46"/>
    <w:lvl w:ilvl="0" w:tplc="8ADA70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45A0C"/>
    <w:multiLevelType w:val="hybridMultilevel"/>
    <w:tmpl w:val="43044152"/>
    <w:lvl w:ilvl="0" w:tplc="1F28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35290E"/>
    <w:multiLevelType w:val="hybridMultilevel"/>
    <w:tmpl w:val="5EC879E8"/>
    <w:lvl w:ilvl="0" w:tplc="8ADA70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C97068"/>
    <w:multiLevelType w:val="hybridMultilevel"/>
    <w:tmpl w:val="51302154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7085F9B"/>
    <w:multiLevelType w:val="hybridMultilevel"/>
    <w:tmpl w:val="B60A53B6"/>
    <w:lvl w:ilvl="0" w:tplc="768C4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3C3B7E"/>
    <w:multiLevelType w:val="hybridMultilevel"/>
    <w:tmpl w:val="6EC88EAE"/>
    <w:lvl w:ilvl="0" w:tplc="A1CA7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7D5475"/>
    <w:multiLevelType w:val="hybridMultilevel"/>
    <w:tmpl w:val="52027D0A"/>
    <w:lvl w:ilvl="0" w:tplc="F9E460BA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46CF2F71"/>
    <w:multiLevelType w:val="hybridMultilevel"/>
    <w:tmpl w:val="7910EA6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55C238D4"/>
    <w:multiLevelType w:val="hybridMultilevel"/>
    <w:tmpl w:val="A18845C6"/>
    <w:lvl w:ilvl="0" w:tplc="C152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535FA"/>
    <w:multiLevelType w:val="hybridMultilevel"/>
    <w:tmpl w:val="9D3A3A98"/>
    <w:lvl w:ilvl="0" w:tplc="10FCD2CC">
      <w:start w:val="1"/>
      <w:numFmt w:val="taiwaneseCountingThousand"/>
      <w:lvlText w:val="%1、"/>
      <w:lvlJc w:val="left"/>
      <w:pPr>
        <w:ind w:left="127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5CF73EA1"/>
    <w:multiLevelType w:val="hybridMultilevel"/>
    <w:tmpl w:val="A9F81184"/>
    <w:lvl w:ilvl="0" w:tplc="5810D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5D18AD"/>
    <w:multiLevelType w:val="hybridMultilevel"/>
    <w:tmpl w:val="52027D0A"/>
    <w:lvl w:ilvl="0" w:tplc="FFFFFFFF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7D24264B"/>
    <w:multiLevelType w:val="hybridMultilevel"/>
    <w:tmpl w:val="51302154"/>
    <w:lvl w:ilvl="0" w:tplc="CFBAC0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C0MLQ0MTMysjC3NLVU0lEKTi0uzszPAykwrgUAYFrosywAAAA="/>
  </w:docVars>
  <w:rsids>
    <w:rsidRoot w:val="00EA4EFB"/>
    <w:rsid w:val="00013DC8"/>
    <w:rsid w:val="00016769"/>
    <w:rsid w:val="00020AD4"/>
    <w:rsid w:val="000248C8"/>
    <w:rsid w:val="000326CD"/>
    <w:rsid w:val="0004603C"/>
    <w:rsid w:val="0006571E"/>
    <w:rsid w:val="00082D0A"/>
    <w:rsid w:val="000B6328"/>
    <w:rsid w:val="000C185F"/>
    <w:rsid w:val="000D6542"/>
    <w:rsid w:val="00116868"/>
    <w:rsid w:val="00120ED7"/>
    <w:rsid w:val="00124C6E"/>
    <w:rsid w:val="0014095D"/>
    <w:rsid w:val="0014218C"/>
    <w:rsid w:val="00153C0F"/>
    <w:rsid w:val="00156D02"/>
    <w:rsid w:val="00163271"/>
    <w:rsid w:val="001925B8"/>
    <w:rsid w:val="001933E8"/>
    <w:rsid w:val="00194E52"/>
    <w:rsid w:val="00195045"/>
    <w:rsid w:val="00195F08"/>
    <w:rsid w:val="001E3724"/>
    <w:rsid w:val="001F2259"/>
    <w:rsid w:val="00201715"/>
    <w:rsid w:val="002017A5"/>
    <w:rsid w:val="00204EF1"/>
    <w:rsid w:val="0021085A"/>
    <w:rsid w:val="00211488"/>
    <w:rsid w:val="0021489B"/>
    <w:rsid w:val="00224237"/>
    <w:rsid w:val="002325F4"/>
    <w:rsid w:val="00233057"/>
    <w:rsid w:val="00257FC5"/>
    <w:rsid w:val="00265EF6"/>
    <w:rsid w:val="00287017"/>
    <w:rsid w:val="002B6963"/>
    <w:rsid w:val="002C4CDD"/>
    <w:rsid w:val="002D0508"/>
    <w:rsid w:val="002F1847"/>
    <w:rsid w:val="00301CE7"/>
    <w:rsid w:val="00315A14"/>
    <w:rsid w:val="00326655"/>
    <w:rsid w:val="003478D0"/>
    <w:rsid w:val="00363BAE"/>
    <w:rsid w:val="00367C52"/>
    <w:rsid w:val="00382F38"/>
    <w:rsid w:val="003842E9"/>
    <w:rsid w:val="0039240D"/>
    <w:rsid w:val="003D68A9"/>
    <w:rsid w:val="00400992"/>
    <w:rsid w:val="00401FD5"/>
    <w:rsid w:val="00402EEB"/>
    <w:rsid w:val="00420847"/>
    <w:rsid w:val="0042591D"/>
    <w:rsid w:val="00451683"/>
    <w:rsid w:val="004631EF"/>
    <w:rsid w:val="004660F5"/>
    <w:rsid w:val="004735CD"/>
    <w:rsid w:val="00476A8F"/>
    <w:rsid w:val="004921F3"/>
    <w:rsid w:val="004C01D9"/>
    <w:rsid w:val="004D24BF"/>
    <w:rsid w:val="00501066"/>
    <w:rsid w:val="00502D1E"/>
    <w:rsid w:val="00504D61"/>
    <w:rsid w:val="0051096D"/>
    <w:rsid w:val="00560BE1"/>
    <w:rsid w:val="00565BD6"/>
    <w:rsid w:val="00576B49"/>
    <w:rsid w:val="005955C6"/>
    <w:rsid w:val="005B1432"/>
    <w:rsid w:val="005D08BF"/>
    <w:rsid w:val="005E02FB"/>
    <w:rsid w:val="005E4213"/>
    <w:rsid w:val="005F31E0"/>
    <w:rsid w:val="005F49FD"/>
    <w:rsid w:val="005F76C7"/>
    <w:rsid w:val="006161F4"/>
    <w:rsid w:val="00640511"/>
    <w:rsid w:val="006466EA"/>
    <w:rsid w:val="006838F4"/>
    <w:rsid w:val="006A5706"/>
    <w:rsid w:val="006C0D89"/>
    <w:rsid w:val="00703D42"/>
    <w:rsid w:val="007120DC"/>
    <w:rsid w:val="00712E57"/>
    <w:rsid w:val="007464EC"/>
    <w:rsid w:val="0076502A"/>
    <w:rsid w:val="0077393A"/>
    <w:rsid w:val="007800CD"/>
    <w:rsid w:val="00781236"/>
    <w:rsid w:val="007828F3"/>
    <w:rsid w:val="00782CDF"/>
    <w:rsid w:val="00786DCD"/>
    <w:rsid w:val="007B1B00"/>
    <w:rsid w:val="007B2559"/>
    <w:rsid w:val="007D2574"/>
    <w:rsid w:val="007D2F7D"/>
    <w:rsid w:val="007D5573"/>
    <w:rsid w:val="008100E4"/>
    <w:rsid w:val="00810754"/>
    <w:rsid w:val="00816446"/>
    <w:rsid w:val="00817874"/>
    <w:rsid w:val="00832FB4"/>
    <w:rsid w:val="00833321"/>
    <w:rsid w:val="00845246"/>
    <w:rsid w:val="00846C11"/>
    <w:rsid w:val="0086221A"/>
    <w:rsid w:val="00863AC4"/>
    <w:rsid w:val="00873775"/>
    <w:rsid w:val="00875184"/>
    <w:rsid w:val="00883F93"/>
    <w:rsid w:val="008902D9"/>
    <w:rsid w:val="008A1523"/>
    <w:rsid w:val="008A61FB"/>
    <w:rsid w:val="008B56F7"/>
    <w:rsid w:val="008B5F70"/>
    <w:rsid w:val="00901A2B"/>
    <w:rsid w:val="009031AE"/>
    <w:rsid w:val="00921640"/>
    <w:rsid w:val="009221DF"/>
    <w:rsid w:val="00927DFB"/>
    <w:rsid w:val="00954DF7"/>
    <w:rsid w:val="00965684"/>
    <w:rsid w:val="0098135D"/>
    <w:rsid w:val="009901DB"/>
    <w:rsid w:val="009932EE"/>
    <w:rsid w:val="009C0B1F"/>
    <w:rsid w:val="009D0414"/>
    <w:rsid w:val="009D2919"/>
    <w:rsid w:val="009D5DA9"/>
    <w:rsid w:val="009D774B"/>
    <w:rsid w:val="009F0A8E"/>
    <w:rsid w:val="00A00008"/>
    <w:rsid w:val="00A02159"/>
    <w:rsid w:val="00A11F1F"/>
    <w:rsid w:val="00A22C93"/>
    <w:rsid w:val="00A23202"/>
    <w:rsid w:val="00A24E0E"/>
    <w:rsid w:val="00A4280F"/>
    <w:rsid w:val="00A64C16"/>
    <w:rsid w:val="00A74CA9"/>
    <w:rsid w:val="00A80783"/>
    <w:rsid w:val="00AA6D97"/>
    <w:rsid w:val="00AB2BC8"/>
    <w:rsid w:val="00AB79B6"/>
    <w:rsid w:val="00AE01B6"/>
    <w:rsid w:val="00AF57D0"/>
    <w:rsid w:val="00B013CA"/>
    <w:rsid w:val="00B534CA"/>
    <w:rsid w:val="00B654DE"/>
    <w:rsid w:val="00B77760"/>
    <w:rsid w:val="00B95929"/>
    <w:rsid w:val="00BA0DBD"/>
    <w:rsid w:val="00BA7186"/>
    <w:rsid w:val="00BC2750"/>
    <w:rsid w:val="00BC6951"/>
    <w:rsid w:val="00BD51D1"/>
    <w:rsid w:val="00BE4435"/>
    <w:rsid w:val="00C1427A"/>
    <w:rsid w:val="00C2067D"/>
    <w:rsid w:val="00C20D02"/>
    <w:rsid w:val="00C250DB"/>
    <w:rsid w:val="00C47D88"/>
    <w:rsid w:val="00C524F0"/>
    <w:rsid w:val="00C74C66"/>
    <w:rsid w:val="00C843A5"/>
    <w:rsid w:val="00C847C7"/>
    <w:rsid w:val="00C851E4"/>
    <w:rsid w:val="00C9185C"/>
    <w:rsid w:val="00C94B25"/>
    <w:rsid w:val="00CD0047"/>
    <w:rsid w:val="00CD7754"/>
    <w:rsid w:val="00CE32D8"/>
    <w:rsid w:val="00CE6F1E"/>
    <w:rsid w:val="00D14C17"/>
    <w:rsid w:val="00D151A6"/>
    <w:rsid w:val="00D3037C"/>
    <w:rsid w:val="00D408F1"/>
    <w:rsid w:val="00D40A94"/>
    <w:rsid w:val="00D445A1"/>
    <w:rsid w:val="00D4473F"/>
    <w:rsid w:val="00D459DA"/>
    <w:rsid w:val="00D51B00"/>
    <w:rsid w:val="00D52A37"/>
    <w:rsid w:val="00D567AE"/>
    <w:rsid w:val="00D60719"/>
    <w:rsid w:val="00D64CBE"/>
    <w:rsid w:val="00D738BB"/>
    <w:rsid w:val="00D75A4E"/>
    <w:rsid w:val="00D86346"/>
    <w:rsid w:val="00D8762B"/>
    <w:rsid w:val="00D939D3"/>
    <w:rsid w:val="00D97DFD"/>
    <w:rsid w:val="00DB3F0A"/>
    <w:rsid w:val="00DB6D49"/>
    <w:rsid w:val="00DB7AA6"/>
    <w:rsid w:val="00DC3D44"/>
    <w:rsid w:val="00DD2FBE"/>
    <w:rsid w:val="00DE28E6"/>
    <w:rsid w:val="00DE62CF"/>
    <w:rsid w:val="00DF7998"/>
    <w:rsid w:val="00DF7AF8"/>
    <w:rsid w:val="00E1509D"/>
    <w:rsid w:val="00E218B3"/>
    <w:rsid w:val="00E267F7"/>
    <w:rsid w:val="00E53A02"/>
    <w:rsid w:val="00E63140"/>
    <w:rsid w:val="00E63CB9"/>
    <w:rsid w:val="00E67CD0"/>
    <w:rsid w:val="00E8088F"/>
    <w:rsid w:val="00EA4EFB"/>
    <w:rsid w:val="00EB0D8F"/>
    <w:rsid w:val="00EB6917"/>
    <w:rsid w:val="00ED3134"/>
    <w:rsid w:val="00EF51EA"/>
    <w:rsid w:val="00F01550"/>
    <w:rsid w:val="00F414D4"/>
    <w:rsid w:val="00F60EBF"/>
    <w:rsid w:val="00F714FC"/>
    <w:rsid w:val="00FA4516"/>
    <w:rsid w:val="00FD2FC2"/>
    <w:rsid w:val="00FD6435"/>
    <w:rsid w:val="00FE3457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10DCE"/>
  <w15:chartTrackingRefBased/>
  <w15:docId w15:val="{BCCB80BC-9918-4D2E-B120-29D714B4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A4E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EA4EFB"/>
    <w:rPr>
      <w:rFonts w:ascii="細明體" w:eastAsia="細明體" w:hAnsi="細明體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8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088F"/>
    <w:rPr>
      <w:kern w:val="2"/>
    </w:rPr>
  </w:style>
  <w:style w:type="paragraph" w:styleId="a5">
    <w:name w:val="footer"/>
    <w:basedOn w:val="a"/>
    <w:link w:val="a6"/>
    <w:uiPriority w:val="99"/>
    <w:unhideWhenUsed/>
    <w:rsid w:val="00E8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088F"/>
    <w:rPr>
      <w:kern w:val="2"/>
    </w:rPr>
  </w:style>
  <w:style w:type="paragraph" w:styleId="a7">
    <w:name w:val="Plain Text"/>
    <w:basedOn w:val="a"/>
    <w:link w:val="a8"/>
    <w:unhideWhenUsed/>
    <w:rsid w:val="00E8088F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a8">
    <w:name w:val="純文字 字元"/>
    <w:link w:val="a7"/>
    <w:rsid w:val="00E8088F"/>
    <w:rPr>
      <w:rFonts w:ascii="新細明體" w:hAnsi="新細明體" w:cs="新細明體"/>
      <w:sz w:val="24"/>
      <w:szCs w:val="24"/>
    </w:rPr>
  </w:style>
  <w:style w:type="table" w:styleId="a9">
    <w:name w:val="Table Grid"/>
    <w:basedOn w:val="a1"/>
    <w:uiPriority w:val="59"/>
    <w:rsid w:val="00E8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099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00992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74C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4C66"/>
  </w:style>
  <w:style w:type="character" w:customStyle="1" w:styleId="ae">
    <w:name w:val="註解文字 字元"/>
    <w:basedOn w:val="a0"/>
    <w:link w:val="ad"/>
    <w:uiPriority w:val="99"/>
    <w:semiHidden/>
    <w:rsid w:val="00C74C66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4C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74C66"/>
    <w:rPr>
      <w:b/>
      <w:bCs/>
      <w:kern w:val="2"/>
      <w:sz w:val="24"/>
      <w:szCs w:val="22"/>
    </w:rPr>
  </w:style>
  <w:style w:type="paragraph" w:styleId="af1">
    <w:name w:val="Revision"/>
    <w:hidden/>
    <w:uiPriority w:val="99"/>
    <w:semiHidden/>
    <w:rsid w:val="007464EC"/>
    <w:rPr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CE32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HOME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高雄醫學大學學士班學生修讀碩士班課程辦法</dc:title>
  <dc:subject/>
  <dc:creator>Sandy</dc:creator>
  <cp:keywords/>
  <cp:lastModifiedBy>無暇 無</cp:lastModifiedBy>
  <cp:revision>2</cp:revision>
  <cp:lastPrinted>2022-08-23T06:44:00Z</cp:lastPrinted>
  <dcterms:created xsi:type="dcterms:W3CDTF">2022-12-20T08:12:00Z</dcterms:created>
  <dcterms:modified xsi:type="dcterms:W3CDTF">2022-12-20T08:12:00Z</dcterms:modified>
</cp:coreProperties>
</file>